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01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837"/>
        <w:gridCol w:w="1673"/>
        <w:gridCol w:w="5982"/>
        <w:gridCol w:w="850"/>
        <w:gridCol w:w="7"/>
        <w:gridCol w:w="843"/>
        <w:gridCol w:w="7"/>
        <w:gridCol w:w="851"/>
        <w:gridCol w:w="850"/>
        <w:gridCol w:w="3119"/>
      </w:tblGrid>
      <w:tr w:rsidR="00CE2B44" w:rsidRPr="005D3A58" w:rsidTr="00E430F9">
        <w:trPr>
          <w:trHeight w:val="552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CE2B44" w:rsidRPr="00F1549F" w:rsidRDefault="00CE2B44" w:rsidP="00E430F9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CE2B44" w:rsidRPr="005D3A58" w:rsidTr="00E430F9">
        <w:trPr>
          <w:trHeight w:val="186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682D7E">
              <w:rPr>
                <w:rFonts w:ascii="Calibri" w:hAnsi="Calibri" w:cs="Calibri"/>
                <w:b/>
                <w:sz w:val="28"/>
                <w:szCs w:val="28"/>
              </w:rPr>
              <w:t xml:space="preserve"> 16.05.-20</w:t>
            </w:r>
            <w:r w:rsidR="00CA372F">
              <w:rPr>
                <w:rFonts w:ascii="Calibri" w:hAnsi="Calibri" w:cs="Calibri"/>
                <w:b/>
                <w:sz w:val="28"/>
                <w:szCs w:val="28"/>
              </w:rPr>
              <w:t>.05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73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982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8" w:type="dxa"/>
            <w:gridSpan w:val="6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11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E2B44" w:rsidRPr="005D3A58" w:rsidTr="00CE2B44">
        <w:trPr>
          <w:trHeight w:val="13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50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58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11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CE2B44" w:rsidRPr="005D3A58" w:rsidTr="00CE2B44">
        <w:trPr>
          <w:trHeight w:val="596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DO</w:t>
            </w:r>
            <w:r w:rsidR="00CE2B44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CA372F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TOPLI ZAPEČENI SENDVIČ IZ KOVEKTOMATA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209,23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11,15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7,07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25,71</w:t>
            </w:r>
          </w:p>
        </w:tc>
        <w:tc>
          <w:tcPr>
            <w:tcW w:w="3119" w:type="dxa"/>
            <w:vAlign w:val="center"/>
          </w:tcPr>
          <w:p w:rsidR="00CE2B44" w:rsidRPr="00BB744C" w:rsidRDefault="00CA372F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Mlijeko i mliječni proizvodi, Gluten, Jaja, Soja, Sezam, Lupina</w:t>
            </w:r>
          </w:p>
        </w:tc>
      </w:tr>
      <w:tr w:rsidR="00CE2B44" w:rsidRPr="005D3A58" w:rsidTr="00BD7B91">
        <w:trPr>
          <w:trHeight w:val="693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682D7E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GRAŠKA S NOKLICAMA, ŠKOLSKI KRUH, VOĆE</w:t>
            </w:r>
          </w:p>
        </w:tc>
        <w:tc>
          <w:tcPr>
            <w:tcW w:w="850" w:type="dxa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341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682D7E" w:rsidP="00BD7B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46,8</w:t>
            </w:r>
          </w:p>
        </w:tc>
        <w:tc>
          <w:tcPr>
            <w:tcW w:w="3119" w:type="dxa"/>
            <w:vAlign w:val="center"/>
          </w:tcPr>
          <w:p w:rsidR="00CE2B44" w:rsidRPr="00F4795C" w:rsidRDefault="00682D7E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Jaja, Gluten, Celer, Mlijeko i mliječni proizvodi </w:t>
            </w:r>
          </w:p>
        </w:tc>
      </w:tr>
      <w:tr w:rsidR="00CE2B44" w:rsidRPr="005D3A58" w:rsidTr="00682D7E">
        <w:trPr>
          <w:trHeight w:val="48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DO</w:t>
            </w:r>
            <w:r w:rsidR="00CE2B44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CA372F" w:rsidP="00682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POHANI KRUH S JAJIMA U KENVEKTOMATU, JOGURT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159,43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6,94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3,53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24,98</w:t>
            </w:r>
          </w:p>
        </w:tc>
        <w:tc>
          <w:tcPr>
            <w:tcW w:w="3119" w:type="dxa"/>
            <w:vAlign w:val="center"/>
          </w:tcPr>
          <w:p w:rsidR="00CE2B44" w:rsidRPr="00BB744C" w:rsidRDefault="00CA372F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Gluten, Soja, Sezam, Lupina</w:t>
            </w:r>
          </w:p>
        </w:tc>
      </w:tr>
      <w:tr w:rsidR="00CE2B44" w:rsidRPr="005D3A58" w:rsidTr="00CE2B44">
        <w:trPr>
          <w:trHeight w:val="544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682D7E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 MIJEŠANIM MLJEVENIM MESOM, SALATA KISELI KRASTAVCI, VOĆE</w:t>
            </w:r>
          </w:p>
        </w:tc>
        <w:tc>
          <w:tcPr>
            <w:tcW w:w="850" w:type="dxa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14,6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16,4</w:t>
            </w:r>
          </w:p>
        </w:tc>
        <w:tc>
          <w:tcPr>
            <w:tcW w:w="850" w:type="dxa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52,0</w:t>
            </w:r>
          </w:p>
        </w:tc>
        <w:tc>
          <w:tcPr>
            <w:tcW w:w="3119" w:type="dxa"/>
            <w:vAlign w:val="center"/>
          </w:tcPr>
          <w:p w:rsidR="00CE2B44" w:rsidRPr="00BB744C" w:rsidRDefault="00682D7E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Gorušnica</w:t>
            </w:r>
          </w:p>
        </w:tc>
      </w:tr>
      <w:tr w:rsidR="00CE2B44" w:rsidRPr="005D3A58" w:rsidTr="00CE2B44">
        <w:trPr>
          <w:trHeight w:val="552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73" w:type="dxa"/>
            <w:vAlign w:val="center"/>
          </w:tcPr>
          <w:p w:rsidR="00CE2B44" w:rsidRPr="00727AE1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KUKURUZNE PAHULJICE NA ČOKO MLIJEKU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</w:t>
            </w:r>
          </w:p>
        </w:tc>
      </w:tr>
      <w:tr w:rsidR="00CE2B44" w:rsidRPr="005D3A58" w:rsidTr="00BD7B91">
        <w:trPr>
          <w:trHeight w:val="41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727AE1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682D7E" w:rsidP="00E430F9">
            <w:pPr>
              <w:rPr>
                <w:rFonts w:cstheme="minorHAnsi"/>
                <w:sz w:val="20"/>
                <w:szCs w:val="20"/>
              </w:rPr>
            </w:pPr>
            <w:r w:rsidRPr="00682D7E">
              <w:rPr>
                <w:rFonts w:cstheme="minorHAnsi"/>
                <w:sz w:val="20"/>
                <w:szCs w:val="20"/>
              </w:rPr>
              <w:t xml:space="preserve">PEČENA PILETINA I MLINCI, ZELENA SALATA, </w:t>
            </w:r>
            <w:r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850" w:type="dxa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616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682D7E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682D7E" w:rsidP="00BD7B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CE2B44" w:rsidRPr="00277CBE" w:rsidRDefault="00682D7E" w:rsidP="00BD7B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69,4</w:t>
            </w:r>
          </w:p>
        </w:tc>
        <w:tc>
          <w:tcPr>
            <w:tcW w:w="3119" w:type="dxa"/>
            <w:vAlign w:val="center"/>
          </w:tcPr>
          <w:p w:rsidR="00CE2B44" w:rsidRPr="00BB744C" w:rsidRDefault="00BD7B91" w:rsidP="00E430F9">
            <w:pPr>
              <w:rPr>
                <w:rFonts w:cstheme="minorHAnsi"/>
                <w:sz w:val="20"/>
                <w:szCs w:val="20"/>
              </w:rPr>
            </w:pPr>
            <w:r w:rsidRPr="00BD7B91">
              <w:rPr>
                <w:rFonts w:cstheme="minorHAnsi"/>
                <w:sz w:val="20"/>
                <w:szCs w:val="20"/>
              </w:rPr>
              <w:t>Gluten, Jaja, Mlijeko i mliječni proizvodi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73" w:type="dxa"/>
            <w:vAlign w:val="center"/>
          </w:tcPr>
          <w:p w:rsidR="00CE2B44" w:rsidRPr="008D08FD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BD7B9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KRUH, SIRNI NAMAZ, ČAJ, VOĆE</w:t>
            </w:r>
          </w:p>
        </w:tc>
        <w:tc>
          <w:tcPr>
            <w:tcW w:w="850" w:type="dxa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</w:t>
            </w:r>
          </w:p>
        </w:tc>
        <w:tc>
          <w:tcPr>
            <w:tcW w:w="850" w:type="dxa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3119" w:type="dxa"/>
            <w:vAlign w:val="center"/>
          </w:tcPr>
          <w:p w:rsidR="00CE2B44" w:rsidRPr="00BB744C" w:rsidRDefault="00BD7B9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Jaja, Soja, Sezam, Lupina</w:t>
            </w:r>
          </w:p>
        </w:tc>
      </w:tr>
      <w:tr w:rsidR="00CE2B44" w:rsidRPr="005D3A58" w:rsidTr="00BD7B91">
        <w:trPr>
          <w:trHeight w:val="567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8D08FD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BD7B91" w:rsidP="005A36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SEKELI GULAŠ S KUHANIM KRUMPIROM, VOĆE</w:t>
            </w:r>
          </w:p>
        </w:tc>
        <w:tc>
          <w:tcPr>
            <w:tcW w:w="850" w:type="dxa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BD7B91" w:rsidP="00BD7B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15,3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10,3</w:t>
            </w:r>
          </w:p>
        </w:tc>
        <w:tc>
          <w:tcPr>
            <w:tcW w:w="850" w:type="dxa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3119" w:type="dxa"/>
            <w:vAlign w:val="center"/>
          </w:tcPr>
          <w:p w:rsidR="00CE2B44" w:rsidRPr="00BB744C" w:rsidRDefault="00BD7B9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</w:t>
            </w:r>
          </w:p>
        </w:tc>
      </w:tr>
      <w:tr w:rsidR="00CE2B44" w:rsidRPr="005D3A58" w:rsidTr="00BD7B91">
        <w:trPr>
          <w:trHeight w:val="490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BD7B9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ĐAČKI SENDVIČ, MLIJEKO</w:t>
            </w:r>
          </w:p>
        </w:tc>
        <w:tc>
          <w:tcPr>
            <w:tcW w:w="850" w:type="dxa"/>
            <w:vAlign w:val="center"/>
          </w:tcPr>
          <w:p w:rsidR="00CE2B44" w:rsidRPr="00277CBE" w:rsidRDefault="00BD7B91" w:rsidP="00BD7B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BD7B91" w:rsidP="00AC28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14,7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BD7B9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850" w:type="dxa"/>
            <w:vAlign w:val="center"/>
          </w:tcPr>
          <w:p w:rsidR="00BD7B91" w:rsidRPr="00277CBE" w:rsidRDefault="00BD7B91" w:rsidP="00BD7B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55,2</w:t>
            </w:r>
          </w:p>
        </w:tc>
        <w:tc>
          <w:tcPr>
            <w:tcW w:w="3119" w:type="dxa"/>
            <w:vAlign w:val="center"/>
          </w:tcPr>
          <w:p w:rsidR="00CE2B44" w:rsidRPr="00BB744C" w:rsidRDefault="00BD7B9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Mlijeko i mliječni proizvodi, Gluten, Sezam </w:t>
            </w:r>
          </w:p>
        </w:tc>
      </w:tr>
      <w:tr w:rsidR="00CE2B44" w:rsidRPr="005D3A58" w:rsidTr="00852BB9">
        <w:trPr>
          <w:trHeight w:val="473"/>
        </w:trPr>
        <w:tc>
          <w:tcPr>
            <w:tcW w:w="1837" w:type="dxa"/>
            <w:vMerge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852BB9" w:rsidP="00342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VARIVO OD SLANUTKA S POVRĆEM, ŠKOLSKI KRUH, </w:t>
            </w:r>
            <w:r w:rsidR="00342EF1">
              <w:rPr>
                <w:rFonts w:cstheme="minorHAnsi"/>
                <w:sz w:val="20"/>
                <w:szCs w:val="20"/>
              </w:rPr>
              <w:t>PUDING</w:t>
            </w:r>
          </w:p>
        </w:tc>
        <w:tc>
          <w:tcPr>
            <w:tcW w:w="857" w:type="dxa"/>
            <w:gridSpan w:val="2"/>
            <w:vAlign w:val="center"/>
          </w:tcPr>
          <w:p w:rsidR="00CE2B44" w:rsidRPr="00277CBE" w:rsidRDefault="00852BB9" w:rsidP="00852B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</w:t>
            </w:r>
          </w:p>
        </w:tc>
        <w:tc>
          <w:tcPr>
            <w:tcW w:w="850" w:type="dxa"/>
            <w:gridSpan w:val="2"/>
            <w:vAlign w:val="center"/>
          </w:tcPr>
          <w:p w:rsidR="00852BB9" w:rsidRPr="00277CBE" w:rsidRDefault="00852BB9" w:rsidP="00852B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10,3</w:t>
            </w:r>
          </w:p>
        </w:tc>
        <w:tc>
          <w:tcPr>
            <w:tcW w:w="851" w:type="dxa"/>
            <w:vAlign w:val="center"/>
          </w:tcPr>
          <w:p w:rsidR="00CE2B44" w:rsidRPr="00277CBE" w:rsidRDefault="00852BB9" w:rsidP="00852B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center"/>
          </w:tcPr>
          <w:p w:rsidR="00CE2B44" w:rsidRPr="00277CBE" w:rsidRDefault="00852BB9" w:rsidP="00852B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</w:t>
            </w:r>
          </w:p>
        </w:tc>
        <w:tc>
          <w:tcPr>
            <w:tcW w:w="3119" w:type="dxa"/>
            <w:vAlign w:val="center"/>
          </w:tcPr>
          <w:p w:rsidR="00CE2B44" w:rsidRPr="00BB744C" w:rsidRDefault="00852BB9" w:rsidP="00CE2B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Gluten, Jaja, Soja, Sezam, Lupina</w:t>
            </w:r>
            <w:r w:rsidR="00342EF1">
              <w:rPr>
                <w:rFonts w:cstheme="minorHAnsi"/>
                <w:sz w:val="20"/>
                <w:szCs w:val="20"/>
              </w:rPr>
              <w:t>, Mlijeko i mliječni proizvodi</w:t>
            </w:r>
          </w:p>
        </w:tc>
      </w:tr>
    </w:tbl>
    <w:p w:rsidR="009420EF" w:rsidRDefault="009420EF"/>
    <w:sectPr w:rsidR="009420EF" w:rsidSect="00CE2B4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21" w:rsidRDefault="00840321" w:rsidP="00CE2B44">
      <w:pPr>
        <w:spacing w:after="0" w:line="240" w:lineRule="auto"/>
      </w:pPr>
      <w:r>
        <w:separator/>
      </w:r>
    </w:p>
  </w:endnote>
  <w:endnote w:type="continuationSeparator" w:id="0">
    <w:p w:rsidR="00840321" w:rsidRDefault="00840321" w:rsidP="00C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Pr="002C143F" w:rsidRDefault="00CE2B44" w:rsidP="00CE2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CE2B44" w:rsidRDefault="00CE2B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21" w:rsidRDefault="00840321" w:rsidP="00CE2B44">
      <w:pPr>
        <w:spacing w:after="0" w:line="240" w:lineRule="auto"/>
      </w:pPr>
      <w:r>
        <w:separator/>
      </w:r>
    </w:p>
  </w:footnote>
  <w:footnote w:type="continuationSeparator" w:id="0">
    <w:p w:rsidR="00840321" w:rsidRDefault="00840321" w:rsidP="00C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Default="00CE2B44" w:rsidP="00CE2B44">
    <w:pPr>
      <w:pStyle w:val="Zaglavlje"/>
      <w:jc w:val="center"/>
    </w:pPr>
    <w:r w:rsidRPr="00CE2B44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44"/>
    <w:rsid w:val="0006318F"/>
    <w:rsid w:val="0010433B"/>
    <w:rsid w:val="00342EF1"/>
    <w:rsid w:val="005A3641"/>
    <w:rsid w:val="00663A9E"/>
    <w:rsid w:val="00682D7E"/>
    <w:rsid w:val="00792685"/>
    <w:rsid w:val="00840321"/>
    <w:rsid w:val="00852BB9"/>
    <w:rsid w:val="009420EF"/>
    <w:rsid w:val="00AC2817"/>
    <w:rsid w:val="00BD7B91"/>
    <w:rsid w:val="00CA372F"/>
    <w:rsid w:val="00CE2B44"/>
    <w:rsid w:val="00E43EA8"/>
    <w:rsid w:val="00E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B44"/>
  </w:style>
  <w:style w:type="paragraph" w:styleId="Podnoje">
    <w:name w:val="footer"/>
    <w:basedOn w:val="Normal"/>
    <w:link w:val="Podno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8</cp:revision>
  <dcterms:created xsi:type="dcterms:W3CDTF">2022-04-24T17:09:00Z</dcterms:created>
  <dcterms:modified xsi:type="dcterms:W3CDTF">2022-05-15T16:12:00Z</dcterms:modified>
</cp:coreProperties>
</file>